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1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3167"/>
        <w:gridCol w:w="3094"/>
      </w:tblGrid>
      <w:tr w:rsidR="0044112A" w:rsidRPr="008A2323" w14:paraId="7487C677" w14:textId="77777777" w:rsidTr="00B33FD7">
        <w:trPr>
          <w:trHeight w:val="1833"/>
        </w:trPr>
        <w:tc>
          <w:tcPr>
            <w:tcW w:w="3209" w:type="dxa"/>
          </w:tcPr>
          <w:p w14:paraId="4142799C" w14:textId="77777777" w:rsidR="0044112A" w:rsidRDefault="0044112A" w:rsidP="00B33FD7">
            <w:pPr>
              <w:jc w:val="right"/>
            </w:pPr>
          </w:p>
        </w:tc>
        <w:tc>
          <w:tcPr>
            <w:tcW w:w="3209" w:type="dxa"/>
          </w:tcPr>
          <w:p w14:paraId="2E40332F" w14:textId="77777777" w:rsidR="0044112A" w:rsidRDefault="0044112A" w:rsidP="00B33F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1537A7" wp14:editId="1004EAB8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0</wp:posOffset>
                  </wp:positionV>
                  <wp:extent cx="1209600" cy="1209600"/>
                  <wp:effectExtent l="0" t="0" r="0" b="0"/>
                  <wp:wrapTight wrapText="bothSides">
                    <wp:wrapPolygon edited="0">
                      <wp:start x="8849" y="681"/>
                      <wp:lineTo x="1021" y="5786"/>
                      <wp:lineTo x="0" y="7828"/>
                      <wp:lineTo x="0" y="9189"/>
                      <wp:lineTo x="1702" y="12252"/>
                      <wp:lineTo x="1702" y="13954"/>
                      <wp:lineTo x="3744" y="17697"/>
                      <wp:lineTo x="9189" y="20420"/>
                      <wp:lineTo x="12252" y="20420"/>
                      <wp:lineTo x="17697" y="17697"/>
                      <wp:lineTo x="20080" y="13954"/>
                      <wp:lineTo x="19739" y="12252"/>
                      <wp:lineTo x="21101" y="9529"/>
                      <wp:lineTo x="21101" y="7487"/>
                      <wp:lineTo x="20420" y="6126"/>
                      <wp:lineTo x="12592" y="681"/>
                      <wp:lineTo x="8849" y="681"/>
                    </wp:wrapPolygon>
                  </wp:wrapTight>
                  <wp:docPr id="1" name="Рисунок 1" descr="АССОЦИАЦИЯ ЮРИСТОВ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АССОЦИАЦИЯ ЮРИСТОВ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00" cy="12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F85FEC" w14:textId="77777777" w:rsidR="0044112A" w:rsidRDefault="0044112A" w:rsidP="00B33FD7">
            <w:pPr>
              <w:tabs>
                <w:tab w:val="left" w:pos="6405"/>
                <w:tab w:val="left" w:pos="7200"/>
              </w:tabs>
              <w:jc w:val="center"/>
            </w:pPr>
          </w:p>
        </w:tc>
        <w:tc>
          <w:tcPr>
            <w:tcW w:w="3209" w:type="dxa"/>
          </w:tcPr>
          <w:p w14:paraId="2684D660" w14:textId="77777777" w:rsidR="0044112A" w:rsidRDefault="0044112A" w:rsidP="00B33FD7">
            <w:pPr>
              <w:jc w:val="center"/>
            </w:pPr>
          </w:p>
          <w:p w14:paraId="5120DB3E" w14:textId="77777777" w:rsidR="0044112A" w:rsidRPr="00EA2837" w:rsidRDefault="0044112A" w:rsidP="00B33FD7">
            <w:pPr>
              <w:jc w:val="center"/>
              <w:rPr>
                <w:lang w:val="en-US"/>
              </w:rPr>
            </w:pPr>
          </w:p>
        </w:tc>
      </w:tr>
    </w:tbl>
    <w:p w14:paraId="17D5C77B" w14:textId="77777777" w:rsidR="0044112A" w:rsidRPr="00B51524" w:rsidRDefault="0044112A" w:rsidP="0044112A">
      <w:pPr>
        <w:jc w:val="center"/>
        <w:rPr>
          <w:b/>
          <w:bCs/>
          <w:sz w:val="20"/>
          <w:szCs w:val="20"/>
        </w:rPr>
      </w:pPr>
    </w:p>
    <w:p w14:paraId="7F528415" w14:textId="77777777" w:rsidR="0044112A" w:rsidRPr="00B51524" w:rsidRDefault="0044112A" w:rsidP="0044112A">
      <w:pPr>
        <w:jc w:val="center"/>
        <w:rPr>
          <w:b/>
          <w:bCs/>
          <w:sz w:val="20"/>
          <w:szCs w:val="20"/>
        </w:rPr>
      </w:pPr>
      <w:r w:rsidRPr="00B51524">
        <w:rPr>
          <w:b/>
          <w:bCs/>
          <w:sz w:val="20"/>
          <w:szCs w:val="20"/>
        </w:rPr>
        <w:t>ОБЩЕРОССИЙСКАЯ ОБЩЕСТВЕННАЯ ОРГАНИЗАЦИЯ</w:t>
      </w:r>
    </w:p>
    <w:p w14:paraId="1BA227FF" w14:textId="77777777" w:rsidR="0044112A" w:rsidRPr="00B51524" w:rsidRDefault="0044112A" w:rsidP="0044112A">
      <w:pPr>
        <w:jc w:val="center"/>
        <w:rPr>
          <w:b/>
          <w:bCs/>
          <w:sz w:val="20"/>
          <w:szCs w:val="20"/>
        </w:rPr>
      </w:pPr>
      <w:r w:rsidRPr="00B51524">
        <w:rPr>
          <w:b/>
          <w:bCs/>
          <w:sz w:val="20"/>
          <w:szCs w:val="20"/>
        </w:rPr>
        <w:t>«АССОЦИАЦИЯ ЮРИСТОВ РОССИИ»</w:t>
      </w:r>
    </w:p>
    <w:p w14:paraId="36E5199C" w14:textId="77777777" w:rsidR="0044112A" w:rsidRPr="00B51524" w:rsidRDefault="0044112A" w:rsidP="0044112A">
      <w:pPr>
        <w:tabs>
          <w:tab w:val="left" w:pos="6405"/>
          <w:tab w:val="left" w:pos="7200"/>
        </w:tabs>
        <w:jc w:val="center"/>
        <w:rPr>
          <w:b/>
          <w:bCs/>
          <w:sz w:val="20"/>
          <w:szCs w:val="20"/>
        </w:rPr>
      </w:pPr>
      <w:r w:rsidRPr="00B51524">
        <w:rPr>
          <w:b/>
          <w:bCs/>
          <w:sz w:val="20"/>
          <w:szCs w:val="20"/>
        </w:rPr>
        <w:t>ХАНТЫ-МАНСИЙСКОЕ РЕГИОНАЛЬНОЕ ОТДЕЛЕНИЕ</w:t>
      </w:r>
    </w:p>
    <w:p w14:paraId="0E144373" w14:textId="77777777" w:rsidR="0044112A" w:rsidRPr="00B51524" w:rsidRDefault="0044112A" w:rsidP="0044112A">
      <w:pPr>
        <w:jc w:val="center"/>
        <w:rPr>
          <w:b/>
          <w:bCs/>
          <w:sz w:val="20"/>
          <w:szCs w:val="20"/>
        </w:rPr>
      </w:pPr>
      <w:r w:rsidRPr="00B51524">
        <w:rPr>
          <w:b/>
          <w:bCs/>
          <w:sz w:val="20"/>
          <w:szCs w:val="20"/>
        </w:rPr>
        <w:t>628002, Россия, Тюменская область, Ханты-Мансийский автономный округ – Югра</w:t>
      </w:r>
    </w:p>
    <w:p w14:paraId="3A6C5B15" w14:textId="77777777" w:rsidR="0044112A" w:rsidRPr="00B51524" w:rsidRDefault="0044112A" w:rsidP="0044112A">
      <w:pPr>
        <w:jc w:val="center"/>
        <w:rPr>
          <w:b/>
          <w:bCs/>
          <w:sz w:val="20"/>
          <w:szCs w:val="20"/>
        </w:rPr>
      </w:pPr>
      <w:r w:rsidRPr="00B51524">
        <w:rPr>
          <w:b/>
          <w:bCs/>
          <w:sz w:val="20"/>
          <w:szCs w:val="20"/>
        </w:rPr>
        <w:t xml:space="preserve">г. Ханты-Мансийск, </w:t>
      </w:r>
      <w:r>
        <w:rPr>
          <w:b/>
          <w:bCs/>
          <w:sz w:val="20"/>
          <w:szCs w:val="20"/>
        </w:rPr>
        <w:t>ул. Чехова</w:t>
      </w:r>
      <w:r w:rsidRPr="00B51524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д. </w:t>
      </w:r>
      <w:r w:rsidRPr="00B51524">
        <w:rPr>
          <w:b/>
          <w:bCs/>
          <w:sz w:val="20"/>
          <w:szCs w:val="20"/>
        </w:rPr>
        <w:t>16</w:t>
      </w:r>
    </w:p>
    <w:p w14:paraId="69EF1955" w14:textId="742885A8" w:rsidR="0044112A" w:rsidRPr="00B51524" w:rsidRDefault="0044112A" w:rsidP="0044112A">
      <w:pPr>
        <w:jc w:val="center"/>
        <w:rPr>
          <w:b/>
          <w:bCs/>
          <w:sz w:val="20"/>
          <w:szCs w:val="20"/>
        </w:rPr>
      </w:pPr>
      <w:r w:rsidRPr="00B51524">
        <w:rPr>
          <w:b/>
          <w:bCs/>
          <w:sz w:val="20"/>
          <w:szCs w:val="20"/>
        </w:rPr>
        <w:t xml:space="preserve">Тел/факс: </w:t>
      </w:r>
      <w:r w:rsidR="00044B8F">
        <w:rPr>
          <w:b/>
          <w:bCs/>
          <w:sz w:val="20"/>
          <w:szCs w:val="20"/>
        </w:rPr>
        <w:t>+7</w:t>
      </w:r>
      <w:r w:rsidRPr="00B51524">
        <w:rPr>
          <w:b/>
          <w:bCs/>
          <w:sz w:val="20"/>
          <w:szCs w:val="20"/>
        </w:rPr>
        <w:t>-952-72-25-323</w:t>
      </w:r>
      <w:r w:rsidR="00044B8F">
        <w:rPr>
          <w:b/>
          <w:bCs/>
          <w:sz w:val="20"/>
          <w:szCs w:val="20"/>
        </w:rPr>
        <w:t>, +7-902-81-43-113</w:t>
      </w:r>
    </w:p>
    <w:p w14:paraId="14ABB084" w14:textId="42C6CEB9" w:rsidR="0044112A" w:rsidRPr="00B934C0" w:rsidRDefault="0044112A" w:rsidP="0044112A">
      <w:pPr>
        <w:jc w:val="center"/>
        <w:rPr>
          <w:b/>
          <w:bCs/>
          <w:sz w:val="20"/>
          <w:szCs w:val="20"/>
        </w:rPr>
      </w:pPr>
      <w:r w:rsidRPr="00B51524">
        <w:rPr>
          <w:b/>
          <w:bCs/>
          <w:sz w:val="20"/>
          <w:szCs w:val="20"/>
          <w:lang w:val="en-US"/>
        </w:rPr>
        <w:t>e</w:t>
      </w:r>
      <w:r w:rsidRPr="00B934C0">
        <w:rPr>
          <w:b/>
          <w:bCs/>
          <w:sz w:val="20"/>
          <w:szCs w:val="20"/>
        </w:rPr>
        <w:t>-</w:t>
      </w:r>
      <w:r w:rsidRPr="00B51524">
        <w:rPr>
          <w:b/>
          <w:bCs/>
          <w:sz w:val="20"/>
          <w:szCs w:val="20"/>
          <w:lang w:val="en-US"/>
        </w:rPr>
        <w:t>mail</w:t>
      </w:r>
      <w:r w:rsidRPr="00B934C0">
        <w:rPr>
          <w:b/>
          <w:bCs/>
          <w:sz w:val="20"/>
          <w:szCs w:val="20"/>
        </w:rPr>
        <w:t xml:space="preserve">: </w:t>
      </w:r>
      <w:hyperlink r:id="rId6" w:history="1">
        <w:r w:rsidRPr="00D52C20">
          <w:rPr>
            <w:rStyle w:val="a4"/>
            <w:b/>
            <w:bCs/>
            <w:sz w:val="20"/>
            <w:szCs w:val="20"/>
            <w:lang w:val="en-US"/>
          </w:rPr>
          <w:t>alrf</w:t>
        </w:r>
        <w:r w:rsidRPr="00B934C0">
          <w:rPr>
            <w:rStyle w:val="a4"/>
            <w:b/>
            <w:bCs/>
            <w:sz w:val="20"/>
            <w:szCs w:val="20"/>
          </w:rPr>
          <w:t>86@</w:t>
        </w:r>
        <w:r w:rsidRPr="00D52C20">
          <w:rPr>
            <w:rStyle w:val="a4"/>
            <w:b/>
            <w:bCs/>
            <w:sz w:val="20"/>
            <w:szCs w:val="20"/>
            <w:lang w:val="en-US"/>
          </w:rPr>
          <w:t>mail</w:t>
        </w:r>
        <w:r w:rsidRPr="00B934C0">
          <w:rPr>
            <w:rStyle w:val="a4"/>
            <w:b/>
            <w:bCs/>
            <w:sz w:val="20"/>
            <w:szCs w:val="20"/>
          </w:rPr>
          <w:t>.</w:t>
        </w:r>
        <w:r w:rsidRPr="00D52C20">
          <w:rPr>
            <w:rStyle w:val="a4"/>
            <w:b/>
            <w:bCs/>
            <w:sz w:val="20"/>
            <w:szCs w:val="20"/>
            <w:lang w:val="en-US"/>
          </w:rPr>
          <w:t>ru</w:t>
        </w:r>
      </w:hyperlink>
      <w:r w:rsidRPr="00B934C0">
        <w:rPr>
          <w:b/>
          <w:bCs/>
          <w:color w:val="00B0F0"/>
          <w:sz w:val="20"/>
          <w:szCs w:val="20"/>
          <w:u w:val="single"/>
        </w:rPr>
        <w:t xml:space="preserve">, </w:t>
      </w:r>
      <w:r w:rsidRPr="00B51524">
        <w:rPr>
          <w:b/>
          <w:bCs/>
          <w:sz w:val="20"/>
          <w:szCs w:val="20"/>
        </w:rPr>
        <w:t>веб</w:t>
      </w:r>
      <w:r w:rsidRPr="00B934C0">
        <w:rPr>
          <w:b/>
          <w:bCs/>
          <w:sz w:val="20"/>
          <w:szCs w:val="20"/>
        </w:rPr>
        <w:t>-</w:t>
      </w:r>
      <w:r w:rsidRPr="00B51524">
        <w:rPr>
          <w:b/>
          <w:bCs/>
          <w:sz w:val="20"/>
          <w:szCs w:val="20"/>
        </w:rPr>
        <w:t>сайт</w:t>
      </w:r>
      <w:r w:rsidRPr="00B934C0">
        <w:rPr>
          <w:b/>
          <w:bCs/>
          <w:sz w:val="20"/>
          <w:szCs w:val="20"/>
        </w:rPr>
        <w:t xml:space="preserve">: </w:t>
      </w:r>
      <w:hyperlink r:id="rId7" w:history="1">
        <w:r w:rsidR="00044B8F" w:rsidRPr="00CB29A3">
          <w:rPr>
            <w:rStyle w:val="a4"/>
            <w:b/>
            <w:bCs/>
            <w:sz w:val="20"/>
            <w:szCs w:val="20"/>
            <w:lang w:val="en-US"/>
          </w:rPr>
          <w:t>https</w:t>
        </w:r>
        <w:r w:rsidR="00044B8F" w:rsidRPr="00B934C0">
          <w:rPr>
            <w:rStyle w:val="a4"/>
            <w:b/>
            <w:bCs/>
            <w:sz w:val="20"/>
            <w:szCs w:val="20"/>
          </w:rPr>
          <w:t>://</w:t>
        </w:r>
        <w:r w:rsidR="00044B8F" w:rsidRPr="00CB29A3">
          <w:rPr>
            <w:rStyle w:val="a4"/>
            <w:b/>
            <w:bCs/>
            <w:sz w:val="20"/>
            <w:szCs w:val="20"/>
            <w:lang w:val="en-US"/>
          </w:rPr>
          <w:t>www</w:t>
        </w:r>
        <w:r w:rsidR="00044B8F" w:rsidRPr="00B934C0">
          <w:rPr>
            <w:rStyle w:val="a4"/>
            <w:b/>
            <w:bCs/>
            <w:sz w:val="20"/>
            <w:szCs w:val="20"/>
          </w:rPr>
          <w:t>.</w:t>
        </w:r>
        <w:r w:rsidR="00044B8F" w:rsidRPr="00CB29A3">
          <w:rPr>
            <w:rStyle w:val="a4"/>
            <w:b/>
            <w:bCs/>
            <w:sz w:val="20"/>
            <w:szCs w:val="20"/>
            <w:lang w:val="en-US"/>
          </w:rPr>
          <w:t>alrf</w:t>
        </w:r>
        <w:r w:rsidR="00044B8F" w:rsidRPr="00B934C0">
          <w:rPr>
            <w:rStyle w:val="a4"/>
            <w:b/>
            <w:bCs/>
            <w:sz w:val="20"/>
            <w:szCs w:val="20"/>
          </w:rPr>
          <w:t>-</w:t>
        </w:r>
        <w:r w:rsidR="00044B8F" w:rsidRPr="00CB29A3">
          <w:rPr>
            <w:rStyle w:val="a4"/>
            <w:b/>
            <w:bCs/>
            <w:sz w:val="20"/>
            <w:szCs w:val="20"/>
            <w:lang w:val="en-US"/>
          </w:rPr>
          <w:t>hmao</w:t>
        </w:r>
        <w:r w:rsidR="00044B8F" w:rsidRPr="00B934C0">
          <w:rPr>
            <w:rStyle w:val="a4"/>
            <w:b/>
            <w:bCs/>
            <w:sz w:val="20"/>
            <w:szCs w:val="20"/>
          </w:rPr>
          <w:t>.</w:t>
        </w:r>
        <w:r w:rsidR="00044B8F" w:rsidRPr="00CB29A3">
          <w:rPr>
            <w:rStyle w:val="a4"/>
            <w:b/>
            <w:bCs/>
            <w:sz w:val="20"/>
            <w:szCs w:val="20"/>
            <w:lang w:val="en-US"/>
          </w:rPr>
          <w:t>ru</w:t>
        </w:r>
        <w:r w:rsidR="00044B8F" w:rsidRPr="00B934C0">
          <w:rPr>
            <w:rStyle w:val="a4"/>
            <w:b/>
            <w:bCs/>
            <w:sz w:val="20"/>
            <w:szCs w:val="20"/>
          </w:rPr>
          <w:t>/</w:t>
        </w:r>
      </w:hyperlink>
      <w:r w:rsidR="00044B8F" w:rsidRPr="00B934C0">
        <w:rPr>
          <w:b/>
          <w:bCs/>
          <w:sz w:val="20"/>
          <w:szCs w:val="20"/>
        </w:rPr>
        <w:t xml:space="preserve"> </w:t>
      </w:r>
    </w:p>
    <w:p w14:paraId="199F7B3E" w14:textId="77777777" w:rsidR="0044112A" w:rsidRPr="00B934C0" w:rsidRDefault="0044112A" w:rsidP="0044112A">
      <w:pPr>
        <w:ind w:firstLine="708"/>
        <w:jc w:val="both"/>
        <w:rPr>
          <w:sz w:val="20"/>
          <w:szCs w:val="20"/>
        </w:rPr>
      </w:pPr>
    </w:p>
    <w:p w14:paraId="1647B159" w14:textId="77777777" w:rsidR="0044112A" w:rsidRPr="00B934C0" w:rsidRDefault="0044112A" w:rsidP="0044112A">
      <w:pPr>
        <w:tabs>
          <w:tab w:val="left" w:pos="9360"/>
        </w:tabs>
        <w:jc w:val="center"/>
        <w:rPr>
          <w:b/>
          <w:sz w:val="26"/>
          <w:szCs w:val="26"/>
        </w:rPr>
      </w:pPr>
    </w:p>
    <w:p w14:paraId="576B632B" w14:textId="77777777" w:rsidR="0044112A" w:rsidRDefault="0044112A" w:rsidP="0044112A">
      <w:pPr>
        <w:tabs>
          <w:tab w:val="left" w:pos="93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КАРТОЧКА ПРЕДПРИЯТИЯ</w:t>
      </w:r>
    </w:p>
    <w:p w14:paraId="4DC85F88" w14:textId="77777777" w:rsidR="0044112A" w:rsidRDefault="0044112A" w:rsidP="0044112A">
      <w:pPr>
        <w:tabs>
          <w:tab w:val="left" w:pos="9360"/>
        </w:tabs>
        <w:jc w:val="center"/>
        <w:rPr>
          <w:b/>
          <w:sz w:val="26"/>
          <w:szCs w:val="26"/>
        </w:rPr>
      </w:pPr>
    </w:p>
    <w:p w14:paraId="1B05C85D" w14:textId="77777777" w:rsidR="0044112A" w:rsidRDefault="0044112A" w:rsidP="0044112A">
      <w:pPr>
        <w:tabs>
          <w:tab w:val="left" w:pos="9360"/>
        </w:tabs>
        <w:jc w:val="center"/>
        <w:rPr>
          <w:b/>
          <w:sz w:val="26"/>
          <w:szCs w:val="26"/>
        </w:rPr>
      </w:pPr>
    </w:p>
    <w:tbl>
      <w:tblPr>
        <w:tblW w:w="94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5668"/>
      </w:tblGrid>
      <w:tr w:rsidR="009244D5" w14:paraId="59167634" w14:textId="77777777" w:rsidTr="009244D5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5719" w14:textId="77777777" w:rsidR="009244D5" w:rsidRPr="004D346C" w:rsidRDefault="009244D5">
            <w:pPr>
              <w:jc w:val="center"/>
              <w:rPr>
                <w:b/>
              </w:rPr>
            </w:pPr>
            <w:r w:rsidRPr="004D346C">
              <w:rPr>
                <w:b/>
              </w:rPr>
              <w:t>Анкета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4695" w14:textId="77777777" w:rsidR="009244D5" w:rsidRPr="004D346C" w:rsidRDefault="009244D5">
            <w:pPr>
              <w:jc w:val="center"/>
              <w:rPr>
                <w:b/>
              </w:rPr>
            </w:pPr>
            <w:r w:rsidRPr="004D346C">
              <w:rPr>
                <w:b/>
              </w:rPr>
              <w:t xml:space="preserve">Сведения </w:t>
            </w:r>
          </w:p>
        </w:tc>
      </w:tr>
      <w:tr w:rsidR="009244D5" w14:paraId="22E26A32" w14:textId="77777777" w:rsidTr="009244D5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8BF2" w14:textId="77777777" w:rsidR="009244D5" w:rsidRPr="004D346C" w:rsidRDefault="009244D5" w:rsidP="0044112A">
            <w:r w:rsidRPr="004D346C">
              <w:t xml:space="preserve">Полное фирменное наименование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A1B4" w14:textId="77777777" w:rsidR="009244D5" w:rsidRPr="004D346C" w:rsidRDefault="009244D5" w:rsidP="0044112A">
            <w:pPr>
              <w:jc w:val="both"/>
              <w:rPr>
                <w:b/>
              </w:rPr>
            </w:pPr>
            <w:r w:rsidRPr="004D346C">
              <w:rPr>
                <w:bCs/>
              </w:rPr>
              <w:t xml:space="preserve">Общероссийская общественная организация «Ассоциация Юристов России» Ханты-Мансийское региональное отделение </w:t>
            </w:r>
          </w:p>
          <w:p w14:paraId="6CA2213F" w14:textId="77777777" w:rsidR="009244D5" w:rsidRPr="004D346C" w:rsidRDefault="009244D5" w:rsidP="0044112A">
            <w:pPr>
              <w:pStyle w:val="Bodytext50"/>
              <w:shd w:val="clear" w:color="auto" w:fill="auto"/>
              <w:tabs>
                <w:tab w:val="left" w:pos="142"/>
                <w:tab w:val="left" w:pos="4518"/>
                <w:tab w:val="left" w:pos="5464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244D5" w14:paraId="7E567965" w14:textId="77777777" w:rsidTr="009244D5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C0D3" w14:textId="77777777" w:rsidR="009244D5" w:rsidRPr="004D346C" w:rsidRDefault="009244D5">
            <w:r w:rsidRPr="004D346C">
              <w:t>Организационно-правовая форма: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557E" w14:textId="77777777" w:rsidR="009244D5" w:rsidRPr="004D346C" w:rsidRDefault="009244D5">
            <w:r w:rsidRPr="004D346C">
              <w:t>Общественная организация</w:t>
            </w:r>
          </w:p>
        </w:tc>
      </w:tr>
      <w:tr w:rsidR="009244D5" w14:paraId="528B2811" w14:textId="77777777" w:rsidTr="009244D5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017D" w14:textId="77777777" w:rsidR="009244D5" w:rsidRPr="004D346C" w:rsidRDefault="009244D5">
            <w:r w:rsidRPr="004D346C">
              <w:t>Юридический адрес: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0487" w14:textId="77777777" w:rsidR="009244D5" w:rsidRPr="004D346C" w:rsidRDefault="009244D5" w:rsidP="009244D5">
            <w:pPr>
              <w:rPr>
                <w:bCs/>
              </w:rPr>
            </w:pPr>
            <w:r w:rsidRPr="004D346C">
              <w:rPr>
                <w:bCs/>
              </w:rPr>
              <w:t>628002, Россия, Тюменская область, Ханты-Мансийский автономный округ – Югра</w:t>
            </w:r>
          </w:p>
          <w:p w14:paraId="5B84B35D" w14:textId="77777777" w:rsidR="009244D5" w:rsidRPr="004D346C" w:rsidRDefault="009244D5" w:rsidP="009244D5">
            <w:pPr>
              <w:rPr>
                <w:bCs/>
              </w:rPr>
            </w:pPr>
            <w:r w:rsidRPr="004D346C">
              <w:rPr>
                <w:bCs/>
              </w:rPr>
              <w:t>г. Ханты-Мансийск, ул. Чехова, д. 16</w:t>
            </w:r>
          </w:p>
          <w:p w14:paraId="0CE1EE99" w14:textId="77777777" w:rsidR="009244D5" w:rsidRPr="004D346C" w:rsidRDefault="009244D5" w:rsidP="009244D5">
            <w:pPr>
              <w:pStyle w:val="Bodytext20"/>
              <w:shd w:val="clear" w:color="auto" w:fill="auto"/>
              <w:tabs>
                <w:tab w:val="left" w:pos="142"/>
                <w:tab w:val="left" w:pos="90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4D5" w14:paraId="1AEEA5A8" w14:textId="77777777" w:rsidTr="009244D5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EC4" w14:textId="77777777" w:rsidR="009244D5" w:rsidRPr="004D346C" w:rsidRDefault="009244D5">
            <w:r w:rsidRPr="004D346C">
              <w:t>Почтовый адрес: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9FD6" w14:textId="77777777" w:rsidR="009244D5" w:rsidRPr="004D346C" w:rsidRDefault="009244D5" w:rsidP="009244D5">
            <w:pPr>
              <w:rPr>
                <w:bCs/>
              </w:rPr>
            </w:pPr>
            <w:r w:rsidRPr="004D346C">
              <w:rPr>
                <w:bCs/>
              </w:rPr>
              <w:t>628002, Россия, Тюменская область, Ханты-Мансийский автономный округ – Югра</w:t>
            </w:r>
          </w:p>
          <w:p w14:paraId="3EF084EC" w14:textId="77777777" w:rsidR="009244D5" w:rsidRPr="004D346C" w:rsidRDefault="009244D5" w:rsidP="009244D5">
            <w:pPr>
              <w:rPr>
                <w:bCs/>
              </w:rPr>
            </w:pPr>
            <w:r w:rsidRPr="004D346C">
              <w:rPr>
                <w:bCs/>
              </w:rPr>
              <w:t>г. Ханты-Мансийск, ул. Чехова, д. 16</w:t>
            </w:r>
          </w:p>
          <w:p w14:paraId="2C2823B5" w14:textId="77777777" w:rsidR="009244D5" w:rsidRPr="004D346C" w:rsidRDefault="009244D5" w:rsidP="009244D5"/>
        </w:tc>
      </w:tr>
      <w:tr w:rsidR="009244D5" w14:paraId="6B02E961" w14:textId="77777777" w:rsidTr="009244D5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DBC6" w14:textId="77777777" w:rsidR="009244D5" w:rsidRPr="004D346C" w:rsidRDefault="009244D5">
            <w:r w:rsidRPr="004D346C">
              <w:t xml:space="preserve">Телефон/Факс: </w:t>
            </w:r>
          </w:p>
          <w:p w14:paraId="08DD082F" w14:textId="77777777" w:rsidR="009244D5" w:rsidRPr="004D346C" w:rsidRDefault="009244D5">
            <w:r w:rsidRPr="004D346C">
              <w:t>Телекс/эл.почта: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0F8" w14:textId="46EFC8AF" w:rsidR="009244D5" w:rsidRPr="004D346C" w:rsidRDefault="00044B8F" w:rsidP="009244D5">
            <w:pPr>
              <w:rPr>
                <w:bCs/>
              </w:rPr>
            </w:pPr>
            <w:r>
              <w:rPr>
                <w:bCs/>
              </w:rPr>
              <w:t>+7-902-81-43-113</w:t>
            </w:r>
          </w:p>
          <w:p w14:paraId="7D84CEEA" w14:textId="77777777" w:rsidR="009244D5" w:rsidRPr="004D346C" w:rsidRDefault="009244D5" w:rsidP="009244D5">
            <w:hyperlink r:id="rId8" w:history="1">
              <w:r w:rsidRPr="004D346C">
                <w:rPr>
                  <w:rStyle w:val="a4"/>
                  <w:bCs/>
                  <w:lang w:val="en-US"/>
                </w:rPr>
                <w:t>alrf</w:t>
              </w:r>
              <w:r w:rsidRPr="004D346C">
                <w:rPr>
                  <w:rStyle w:val="a4"/>
                  <w:bCs/>
                </w:rPr>
                <w:t>86@</w:t>
              </w:r>
              <w:r w:rsidRPr="004D346C">
                <w:rPr>
                  <w:rStyle w:val="a4"/>
                  <w:bCs/>
                  <w:lang w:val="en-US"/>
                </w:rPr>
                <w:t>mail</w:t>
              </w:r>
              <w:r w:rsidRPr="004D346C">
                <w:rPr>
                  <w:rStyle w:val="a4"/>
                  <w:bCs/>
                </w:rPr>
                <w:t>.</w:t>
              </w:r>
              <w:r w:rsidRPr="004D346C">
                <w:rPr>
                  <w:rStyle w:val="a4"/>
                  <w:bCs/>
                  <w:lang w:val="en-US"/>
                </w:rPr>
                <w:t>ru</w:t>
              </w:r>
            </w:hyperlink>
          </w:p>
        </w:tc>
      </w:tr>
      <w:tr w:rsidR="009244D5" w14:paraId="68F89B60" w14:textId="77777777" w:rsidTr="009244D5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3089" w14:textId="77777777" w:rsidR="009244D5" w:rsidRPr="004D346C" w:rsidRDefault="009244D5">
            <w:r w:rsidRPr="004D346C">
              <w:t>Первый (главный) руководитель: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F32E" w14:textId="5C81CA06" w:rsidR="009244D5" w:rsidRPr="004D346C" w:rsidRDefault="00F173C5" w:rsidP="009244D5">
            <w:pPr>
              <w:tabs>
                <w:tab w:val="left" w:pos="2586"/>
              </w:tabs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Председатель Павкин Андрей Евгеньевич</w:t>
            </w:r>
            <w:r w:rsidR="009244D5" w:rsidRPr="004D346C">
              <w:rPr>
                <w:rStyle w:val="a5"/>
                <w:b w:val="0"/>
              </w:rPr>
              <w:t xml:space="preserve"> </w:t>
            </w:r>
          </w:p>
          <w:p w14:paraId="2B07E568" w14:textId="46AFE259" w:rsidR="009244D5" w:rsidRPr="004D346C" w:rsidRDefault="00F173C5" w:rsidP="009244D5">
            <w:pPr>
              <w:tabs>
                <w:tab w:val="left" w:pos="2586"/>
              </w:tabs>
            </w:pPr>
            <w:r>
              <w:t>Действует на основании устава</w:t>
            </w:r>
          </w:p>
        </w:tc>
      </w:tr>
      <w:tr w:rsidR="009244D5" w14:paraId="575485AD" w14:textId="77777777" w:rsidTr="009244D5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8E7D" w14:textId="77777777" w:rsidR="009244D5" w:rsidRPr="004D346C" w:rsidRDefault="009244D5">
            <w:r w:rsidRPr="004D346C">
              <w:t>Резидент/резидент субъект малого и среднего бизнеса/нерезидент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185F" w14:textId="77777777" w:rsidR="009244D5" w:rsidRPr="004D346C" w:rsidRDefault="009244D5" w:rsidP="009244D5">
            <w:r w:rsidRPr="004D346C">
              <w:t>резидент субъект малого и среднего бизнеса</w:t>
            </w:r>
          </w:p>
          <w:p w14:paraId="10B3A884" w14:textId="77777777" w:rsidR="009244D5" w:rsidRPr="004D346C" w:rsidRDefault="009244D5" w:rsidP="009244D5">
            <w:r w:rsidRPr="004D346C">
              <w:t xml:space="preserve">Упрощенная система налогообложения (НДС не облагается на основании </w:t>
            </w:r>
            <w:r w:rsidRPr="004D346C">
              <w:rPr>
                <w:spacing w:val="1"/>
              </w:rPr>
              <w:t>п. 2 ст. 346.11 Налогового кодекса РФ</w:t>
            </w:r>
            <w:r w:rsidRPr="004D346C">
              <w:rPr>
                <w:color w:val="000000"/>
              </w:rPr>
              <w:t>)</w:t>
            </w:r>
          </w:p>
        </w:tc>
      </w:tr>
      <w:tr w:rsidR="009244D5" w14:paraId="17017647" w14:textId="77777777" w:rsidTr="009244D5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20C0" w14:textId="77777777" w:rsidR="009244D5" w:rsidRPr="004D346C" w:rsidRDefault="009244D5">
            <w:r w:rsidRPr="004D346C">
              <w:t>Реквизиты предприятия</w:t>
            </w:r>
          </w:p>
          <w:p w14:paraId="6D8A5CF5" w14:textId="77777777" w:rsidR="009244D5" w:rsidRPr="004D346C" w:rsidRDefault="009244D5"/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22D4" w14:textId="77777777" w:rsidR="009244D5" w:rsidRPr="004D346C" w:rsidRDefault="009244D5">
            <w:r w:rsidRPr="004D346C">
              <w:t>ОГРН 1078600003900</w:t>
            </w:r>
          </w:p>
          <w:p w14:paraId="28CE1AB9" w14:textId="77777777" w:rsidR="009244D5" w:rsidRPr="004D346C" w:rsidRDefault="009244D5">
            <w:r w:rsidRPr="004D346C">
              <w:t>ИНН 8601034055</w:t>
            </w:r>
          </w:p>
          <w:p w14:paraId="05E400DB" w14:textId="77777777" w:rsidR="009244D5" w:rsidRPr="004D346C" w:rsidRDefault="009244D5">
            <w:r w:rsidRPr="004D346C">
              <w:t>КПП 860101001</w:t>
            </w:r>
          </w:p>
        </w:tc>
      </w:tr>
      <w:tr w:rsidR="009244D5" w14:paraId="72440E78" w14:textId="77777777" w:rsidTr="009244D5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356C" w14:textId="77777777" w:rsidR="009244D5" w:rsidRPr="004D346C" w:rsidRDefault="009244D5">
            <w:r w:rsidRPr="004D346C">
              <w:t>Банковские реквизиты: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297B" w14:textId="542D49ED" w:rsidR="00333D38" w:rsidRPr="00B934C0" w:rsidRDefault="00333D38" w:rsidP="00333D38">
            <w:pPr>
              <w:rPr>
                <w:color w:val="1A1B1C"/>
              </w:rPr>
            </w:pPr>
            <w:r w:rsidRPr="00B934C0">
              <w:rPr>
                <w:color w:val="1A1B1C"/>
              </w:rPr>
              <w:t xml:space="preserve">Счет №: </w:t>
            </w:r>
            <w:r w:rsidR="00B934C0" w:rsidRPr="005C7D6F">
              <w:rPr>
                <w:color w:val="000000"/>
              </w:rPr>
              <w:t>40703810538480000020</w:t>
            </w:r>
          </w:p>
          <w:p w14:paraId="01D524D6" w14:textId="77777777" w:rsidR="00333D38" w:rsidRPr="00B934C0" w:rsidRDefault="00333D38" w:rsidP="00333D38">
            <w:pPr>
              <w:rPr>
                <w:color w:val="1A1B1C"/>
              </w:rPr>
            </w:pPr>
            <w:r w:rsidRPr="00B934C0">
              <w:rPr>
                <w:color w:val="1A1B1C"/>
              </w:rPr>
              <w:t>Реквизиты банка:</w:t>
            </w:r>
          </w:p>
          <w:p w14:paraId="68F2CE5A" w14:textId="144B8C60" w:rsidR="00333D38" w:rsidRPr="00B934C0" w:rsidRDefault="00333D38" w:rsidP="00333D38">
            <w:pPr>
              <w:rPr>
                <w:color w:val="1A1B1C"/>
              </w:rPr>
            </w:pPr>
            <w:r w:rsidRPr="00B934C0">
              <w:rPr>
                <w:color w:val="1A1B1C"/>
              </w:rPr>
              <w:t xml:space="preserve">Название: </w:t>
            </w:r>
            <w:r w:rsidR="00B934C0" w:rsidRPr="005C7D6F">
              <w:rPr>
                <w:color w:val="000000"/>
              </w:rPr>
              <w:t>ФИЛИАЛ «ЕКАТЕРИНБУРГСКИЙ» АО «АЛЬФА-БАНК»</w:t>
            </w:r>
          </w:p>
          <w:p w14:paraId="45E33DC5" w14:textId="5D17B319" w:rsidR="00333D38" w:rsidRPr="00B934C0" w:rsidRDefault="00333D38" w:rsidP="00333D38">
            <w:pPr>
              <w:rPr>
                <w:color w:val="1A1B1C"/>
              </w:rPr>
            </w:pPr>
            <w:r w:rsidRPr="00B934C0">
              <w:rPr>
                <w:color w:val="1A1B1C"/>
              </w:rPr>
              <w:t xml:space="preserve">БИК: </w:t>
            </w:r>
            <w:r w:rsidR="00B934C0" w:rsidRPr="00B934C0">
              <w:rPr>
                <w:color w:val="000000"/>
              </w:rPr>
              <w:t>046577964</w:t>
            </w:r>
          </w:p>
          <w:p w14:paraId="39C58EB3" w14:textId="77777777" w:rsidR="00333D38" w:rsidRPr="00B934C0" w:rsidRDefault="00333D38" w:rsidP="00333D38">
            <w:pPr>
              <w:rPr>
                <w:color w:val="1A1B1C"/>
              </w:rPr>
            </w:pPr>
            <w:r w:rsidRPr="00B934C0">
              <w:rPr>
                <w:color w:val="1A1B1C"/>
              </w:rPr>
              <w:t>Город: ХАНТЫ-МАНСИЙСК</w:t>
            </w:r>
          </w:p>
          <w:p w14:paraId="2C5C76BD" w14:textId="0B6B8547" w:rsidR="009244D5" w:rsidRPr="004D346C" w:rsidRDefault="00333D38">
            <w:r w:rsidRPr="00B934C0">
              <w:rPr>
                <w:color w:val="1A1B1C"/>
              </w:rPr>
              <w:t xml:space="preserve">Корр. счет: </w:t>
            </w:r>
            <w:r w:rsidR="00B934C0" w:rsidRPr="005C7D6F">
              <w:rPr>
                <w:color w:val="000000"/>
              </w:rPr>
              <w:t>30101810100000000964</w:t>
            </w:r>
          </w:p>
        </w:tc>
      </w:tr>
    </w:tbl>
    <w:p w14:paraId="37EBFB52" w14:textId="77777777" w:rsidR="0044112A" w:rsidRDefault="0044112A" w:rsidP="0044112A">
      <w:pPr>
        <w:tabs>
          <w:tab w:val="left" w:pos="567"/>
        </w:tabs>
        <w:jc w:val="both"/>
      </w:pPr>
    </w:p>
    <w:sectPr w:rsidR="0044112A" w:rsidSect="00CB18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085E"/>
    <w:multiLevelType w:val="hybridMultilevel"/>
    <w:tmpl w:val="7B6AF79C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A03"/>
    <w:multiLevelType w:val="hybridMultilevel"/>
    <w:tmpl w:val="8F7894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1977092">
    <w:abstractNumId w:val="1"/>
  </w:num>
  <w:num w:numId="2" w16cid:durableId="212038997">
    <w:abstractNumId w:val="1"/>
  </w:num>
  <w:num w:numId="3" w16cid:durableId="91455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A7"/>
    <w:rsid w:val="00044B8F"/>
    <w:rsid w:val="0007584D"/>
    <w:rsid w:val="002A4DA7"/>
    <w:rsid w:val="00333D38"/>
    <w:rsid w:val="0044112A"/>
    <w:rsid w:val="004D346C"/>
    <w:rsid w:val="006424A4"/>
    <w:rsid w:val="009244D5"/>
    <w:rsid w:val="00B7109F"/>
    <w:rsid w:val="00B934C0"/>
    <w:rsid w:val="00CB185F"/>
    <w:rsid w:val="00EC0345"/>
    <w:rsid w:val="00F1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8214"/>
  <w15:chartTrackingRefBased/>
  <w15:docId w15:val="{3CFB3373-530B-4DA9-93B1-89006DB7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link w:val="Bodytext30"/>
    <w:locked/>
    <w:rsid w:val="0044112A"/>
    <w:rPr>
      <w:b/>
      <w:bCs/>
      <w:sz w:val="13"/>
      <w:szCs w:val="13"/>
      <w:shd w:val="clear" w:color="auto" w:fill="FFFFFF"/>
    </w:rPr>
  </w:style>
  <w:style w:type="paragraph" w:customStyle="1" w:styleId="Bodytext30">
    <w:name w:val="Body text (3)"/>
    <w:basedOn w:val="a"/>
    <w:link w:val="Bodytext3"/>
    <w:rsid w:val="0044112A"/>
    <w:pPr>
      <w:widowControl w:val="0"/>
      <w:shd w:val="clear" w:color="auto" w:fill="FFFFFF"/>
      <w:spacing w:line="164" w:lineRule="exact"/>
      <w:jc w:val="right"/>
    </w:pPr>
    <w:rPr>
      <w:rFonts w:asciiTheme="minorHAnsi" w:eastAsiaTheme="minorHAnsi" w:hAnsiTheme="minorHAnsi" w:cstheme="minorBidi"/>
      <w:b/>
      <w:bCs/>
      <w:sz w:val="13"/>
      <w:szCs w:val="13"/>
      <w:lang w:eastAsia="en-US"/>
    </w:rPr>
  </w:style>
  <w:style w:type="character" w:customStyle="1" w:styleId="Bodytext2">
    <w:name w:val="Body text (2)_"/>
    <w:link w:val="Bodytext20"/>
    <w:locked/>
    <w:rsid w:val="0044112A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4112A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Bodytext5">
    <w:name w:val="Body text (5)_"/>
    <w:link w:val="Bodytext50"/>
    <w:locked/>
    <w:rsid w:val="0044112A"/>
    <w:rPr>
      <w:b/>
      <w:bCs/>
      <w:sz w:val="18"/>
      <w:szCs w:val="18"/>
      <w:shd w:val="clear" w:color="auto" w:fill="FFFFFF"/>
    </w:rPr>
  </w:style>
  <w:style w:type="paragraph" w:customStyle="1" w:styleId="Bodytext50">
    <w:name w:val="Body text (5)"/>
    <w:basedOn w:val="a"/>
    <w:link w:val="Bodytext5"/>
    <w:rsid w:val="0044112A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table" w:styleId="a3">
    <w:name w:val="Table Grid"/>
    <w:basedOn w:val="a1"/>
    <w:uiPriority w:val="59"/>
    <w:rsid w:val="0044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112A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9244D5"/>
    <w:rPr>
      <w:b/>
      <w:bCs/>
    </w:rPr>
  </w:style>
  <w:style w:type="paragraph" w:styleId="a6">
    <w:name w:val="List Paragraph"/>
    <w:basedOn w:val="a"/>
    <w:uiPriority w:val="34"/>
    <w:qFormat/>
    <w:rsid w:val="009244D5"/>
    <w:pPr>
      <w:ind w:left="720"/>
      <w:contextualSpacing/>
    </w:pPr>
  </w:style>
  <w:style w:type="character" w:customStyle="1" w:styleId="sc-hkoqwr">
    <w:name w:val="sc-hkoqwr"/>
    <w:basedOn w:val="a0"/>
    <w:rsid w:val="00333D38"/>
  </w:style>
  <w:style w:type="character" w:styleId="a7">
    <w:name w:val="Unresolved Mention"/>
    <w:basedOn w:val="a0"/>
    <w:uiPriority w:val="99"/>
    <w:semiHidden/>
    <w:unhideWhenUsed/>
    <w:rsid w:val="00044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rf8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rf-hm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rf86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Юрьевна</dc:creator>
  <cp:keywords/>
  <dc:description/>
  <cp:lastModifiedBy>Алексей Жаворонков</cp:lastModifiedBy>
  <cp:revision>5</cp:revision>
  <dcterms:created xsi:type="dcterms:W3CDTF">2024-02-08T10:02:00Z</dcterms:created>
  <dcterms:modified xsi:type="dcterms:W3CDTF">2024-11-06T06:21:00Z</dcterms:modified>
</cp:coreProperties>
</file>